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25568" w14:textId="77777777" w:rsidR="003D4ED6" w:rsidRDefault="003D4ED6" w:rsidP="003D4ED6">
      <w:pPr>
        <w:rPr>
          <w:noProof/>
        </w:rPr>
      </w:pPr>
      <w:r>
        <w:rPr>
          <w:noProof/>
        </w:rPr>
        <w:t>Z jakiegoś powodu metoda plt.show() generowała błąd. Problem rozwiązała dodanie dodatkowej linijki ręcznie określający backend.</w:t>
      </w:r>
    </w:p>
    <w:p w14:paraId="4E5CBF39" w14:textId="6CA3532A" w:rsidR="003D4ED6" w:rsidRDefault="003D4ED6" w:rsidP="003D4ED6">
      <w:pPr>
        <w:rPr>
          <w:noProof/>
        </w:rPr>
      </w:pPr>
      <w:r>
        <w:rPr>
          <w:noProof/>
        </w:rPr>
        <w:t xml:space="preserve"> </w:t>
      </w:r>
      <w:r w:rsidRPr="003D4ED6">
        <w:rPr>
          <w:noProof/>
        </w:rPr>
        <w:drawing>
          <wp:inline distT="0" distB="0" distL="0" distR="0" wp14:anchorId="7C45E64A" wp14:editId="20A09893">
            <wp:extent cx="2448511" cy="257817"/>
            <wp:effectExtent l="0" t="0" r="9525" b="8890"/>
            <wp:docPr id="14077235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235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32421" cy="2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97E2" w14:textId="3BF202A8" w:rsidR="006C0A96" w:rsidRPr="006C0A96" w:rsidRDefault="00DB4E11" w:rsidP="006C0A9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F43EE24" wp14:editId="07617E76">
            <wp:extent cx="5087620" cy="2861371"/>
            <wp:effectExtent l="0" t="0" r="0" b="0"/>
            <wp:docPr id="12816012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855" cy="287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22A59" w14:textId="6C1D89F3" w:rsidR="004B5944" w:rsidRDefault="00DB4E11" w:rsidP="003D4ED6">
      <w:pPr>
        <w:jc w:val="both"/>
        <w:rPr>
          <w:noProof/>
        </w:rPr>
      </w:pPr>
      <w:r>
        <w:t>Powyżej mamy oryginalny obraz wczytany jako im1, następnie pobrano każdy kanał osobno, po czym złączono ponownie tworząc</w:t>
      </w:r>
      <w:r w:rsidR="006C0A96">
        <w:t xml:space="preserve"> </w:t>
      </w:r>
      <w:r>
        <w:t>im2.</w:t>
      </w:r>
      <w:r w:rsidR="006C0A96">
        <w:rPr>
          <w:noProof/>
        </w:rPr>
        <w:t xml:space="preserve"> Następnie porównujemy obrazy za pomocą metody ImageChops.diffrences. Oba obrazy oraz efekt ich porównania umieszczamy w jednym oknie plt.</w:t>
      </w:r>
    </w:p>
    <w:p w14:paraId="4F417042" w14:textId="2C358F7D" w:rsidR="006C0A96" w:rsidRDefault="006C0A96" w:rsidP="00DB4E11">
      <w:r w:rsidRPr="006C0A96">
        <w:rPr>
          <w:noProof/>
        </w:rPr>
        <w:drawing>
          <wp:inline distT="0" distB="0" distL="0" distR="0" wp14:anchorId="1DCE742C" wp14:editId="2DDFA77F">
            <wp:extent cx="4370393" cy="4897023"/>
            <wp:effectExtent l="0" t="0" r="0" b="0"/>
            <wp:docPr id="39783707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7070" name="Obraz 1" descr="Obraz zawierający tekst, zrzut ekranu, oprogramowanie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8927" cy="4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6DE5" w14:textId="77777777" w:rsidR="006C0A96" w:rsidRDefault="006C0A96" w:rsidP="006C0A96">
      <w:pPr>
        <w:keepNext/>
      </w:pPr>
      <w:r>
        <w:rPr>
          <w:noProof/>
        </w:rPr>
        <w:lastRenderedPageBreak/>
        <w:drawing>
          <wp:inline distT="0" distB="0" distL="0" distR="0" wp14:anchorId="258E6FE6" wp14:editId="187BBABB">
            <wp:extent cx="7291070" cy="3645535"/>
            <wp:effectExtent l="0" t="0" r="5080" b="0"/>
            <wp:docPr id="1422109234" name="Obraz 3" descr="Obraz zawierający zrzut ekranu, projekt graficzny, sztu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09234" name="Obraz 3" descr="Obraz zawierający zrzut ekranu, projekt graficzny, sztuk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EE13" w14:textId="7256837A" w:rsidR="006C0A96" w:rsidRDefault="00A772AC" w:rsidP="006C0A96">
      <w:pPr>
        <w:pStyle w:val="Legenda"/>
        <w:keepNext/>
        <w:jc w:val="center"/>
        <w:rPr>
          <w:sz w:val="24"/>
          <w:szCs w:val="24"/>
        </w:rPr>
      </w:pPr>
      <w:r w:rsidRPr="003E1187">
        <w:rPr>
          <w:noProof/>
        </w:rPr>
        <w:drawing>
          <wp:anchor distT="0" distB="0" distL="114300" distR="114300" simplePos="0" relativeHeight="251658240" behindDoc="0" locked="0" layoutInCell="1" allowOverlap="1" wp14:anchorId="4F269EDA" wp14:editId="443299EA">
            <wp:simplePos x="0" y="0"/>
            <wp:positionH relativeFrom="column">
              <wp:posOffset>635</wp:posOffset>
            </wp:positionH>
            <wp:positionV relativeFrom="paragraph">
              <wp:posOffset>313690</wp:posOffset>
            </wp:positionV>
            <wp:extent cx="3440430" cy="6238875"/>
            <wp:effectExtent l="0" t="0" r="7620" b="9525"/>
            <wp:wrapSquare wrapText="bothSides"/>
            <wp:docPr id="2703223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22311" name="Obraz 1" descr="Obraz zawierający tekst, zrzut ekranu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A96" w:rsidRPr="006C0A96">
        <w:rPr>
          <w:sz w:val="24"/>
          <w:szCs w:val="24"/>
        </w:rPr>
        <w:t>Efekt porównania obu obrazków</w:t>
      </w:r>
    </w:p>
    <w:p w14:paraId="444EA77A" w14:textId="68FAA345" w:rsidR="006C0A96" w:rsidRPr="006C0A96" w:rsidRDefault="003E1187" w:rsidP="003D4ED6">
      <w:pPr>
        <w:jc w:val="both"/>
      </w:pPr>
      <w:r>
        <w:t xml:space="preserve">Pobieramy poszczególne kanały za pomocą metody </w:t>
      </w:r>
      <w:proofErr w:type="spellStart"/>
      <w:r>
        <w:t>split</w:t>
      </w:r>
      <w:proofErr w:type="spellEnd"/>
      <w:r>
        <w:t xml:space="preserve">, następnie zamieniając kolejność kanałów tworzymy dwa obrazy i je zapisujemy, jeden w formacie jpg, drugi </w:t>
      </w:r>
      <w:proofErr w:type="spellStart"/>
      <w:r>
        <w:t>png</w:t>
      </w:r>
      <w:proofErr w:type="spellEnd"/>
      <w:r>
        <w:t xml:space="preserve">. Następnie wczytujemy ponownie zapisane obrazy i przystępujemy do porównania. Efekty porównania </w:t>
      </w:r>
      <w:proofErr w:type="spellStart"/>
      <w:r>
        <w:t>umieszmy</w:t>
      </w:r>
      <w:proofErr w:type="spellEnd"/>
      <w:r>
        <w:t xml:space="preserve"> za pomocą </w:t>
      </w:r>
      <w:proofErr w:type="spellStart"/>
      <w:r>
        <w:t>plt</w:t>
      </w:r>
      <w:proofErr w:type="spellEnd"/>
      <w:r>
        <w:t xml:space="preserve"> na jednym oknie. Korzystając z metody show() widać wyraźnie, że oba obrazy się różnią. Z kolei na jednym oknie </w:t>
      </w:r>
      <w:proofErr w:type="spellStart"/>
      <w:r>
        <w:t>plt</w:t>
      </w:r>
      <w:proofErr w:type="spellEnd"/>
      <w:r>
        <w:t>, aby takie różnice nie są widoczne na pierwszy rzut oka w tych przykładach.</w:t>
      </w:r>
      <w:r>
        <w:br w:type="textWrapping" w:clear="all"/>
      </w:r>
    </w:p>
    <w:p w14:paraId="3B6028FE" w14:textId="77777777" w:rsidR="00A772AC" w:rsidRDefault="00A772AC" w:rsidP="00A772AC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3207EFF2" wp14:editId="06E2C1D4">
            <wp:extent cx="7649890" cy="4303313"/>
            <wp:effectExtent l="0" t="0" r="8255" b="2540"/>
            <wp:docPr id="855932910" name="Obraz 4" descr="Obraz zawierający ciemność, czarne, zrzut ekranu, sztu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32910" name="Obraz 4" descr="Obraz zawierający ciemność, czarne, zrzut ekranu, sztuk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919" cy="430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D5C4" w14:textId="4D4AE941" w:rsidR="006C0A96" w:rsidRDefault="00A772AC" w:rsidP="00A772AC">
      <w:pPr>
        <w:pStyle w:val="Legenda"/>
        <w:jc w:val="center"/>
        <w:rPr>
          <w:sz w:val="24"/>
          <w:szCs w:val="24"/>
        </w:rPr>
      </w:pPr>
      <w:r w:rsidRPr="00A772AC">
        <w:rPr>
          <w:sz w:val="24"/>
          <w:szCs w:val="24"/>
        </w:rPr>
        <w:t>Efekt porównania pokazany za pomocą metody show()</w:t>
      </w:r>
    </w:p>
    <w:p w14:paraId="7BFEC0D3" w14:textId="77777777" w:rsidR="00A772AC" w:rsidRDefault="00A772AC" w:rsidP="00A772AC">
      <w:pPr>
        <w:keepNext/>
      </w:pPr>
      <w:r>
        <w:rPr>
          <w:noProof/>
        </w:rPr>
        <w:drawing>
          <wp:inline distT="0" distB="0" distL="0" distR="0" wp14:anchorId="59F2E4D9" wp14:editId="08FDAD01">
            <wp:extent cx="7423541" cy="4844415"/>
            <wp:effectExtent l="0" t="0" r="6350" b="0"/>
            <wp:docPr id="1659693273" name="Obraz 5" descr="Obraz zawierający projekt graficzny, Grafika, zrzut ekranu, sztu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93273" name="Obraz 5" descr="Obraz zawierający projekt graficzny, Grafika, zrzut ekranu, sztuk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1486" cy="4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3C6D" w14:textId="1032725F" w:rsidR="00A772AC" w:rsidRDefault="00A772AC" w:rsidP="00A772AC">
      <w:pPr>
        <w:pStyle w:val="Legenda"/>
        <w:jc w:val="center"/>
        <w:rPr>
          <w:sz w:val="24"/>
          <w:szCs w:val="24"/>
        </w:rPr>
      </w:pPr>
      <w:r w:rsidRPr="00A772AC">
        <w:rPr>
          <w:sz w:val="24"/>
          <w:szCs w:val="24"/>
        </w:rPr>
        <w:t xml:space="preserve">Obraz jpg, </w:t>
      </w:r>
      <w:proofErr w:type="spellStart"/>
      <w:r w:rsidRPr="00A772AC">
        <w:rPr>
          <w:sz w:val="24"/>
          <w:szCs w:val="24"/>
        </w:rPr>
        <w:t>png</w:t>
      </w:r>
      <w:proofErr w:type="spellEnd"/>
      <w:r w:rsidRPr="00A772AC">
        <w:rPr>
          <w:sz w:val="24"/>
          <w:szCs w:val="24"/>
        </w:rPr>
        <w:t xml:space="preserve"> i efekt ich </w:t>
      </w:r>
      <w:proofErr w:type="spellStart"/>
      <w:r w:rsidRPr="00A772AC">
        <w:rPr>
          <w:sz w:val="24"/>
          <w:szCs w:val="24"/>
        </w:rPr>
        <w:t>porówniania</w:t>
      </w:r>
      <w:proofErr w:type="spellEnd"/>
      <w:r>
        <w:rPr>
          <w:sz w:val="24"/>
          <w:szCs w:val="24"/>
        </w:rPr>
        <w:br/>
      </w:r>
    </w:p>
    <w:p w14:paraId="7885A1B5" w14:textId="77777777" w:rsidR="00A772AC" w:rsidRDefault="00A772AC" w:rsidP="00A772AC"/>
    <w:p w14:paraId="43AE45B1" w14:textId="77777777" w:rsidR="00A772AC" w:rsidRDefault="00A772AC" w:rsidP="003D4ED6">
      <w:pPr>
        <w:keepNext/>
        <w:jc w:val="both"/>
      </w:pPr>
      <w:r w:rsidRPr="00A772A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D3279EB" wp14:editId="716D4BB1">
            <wp:simplePos x="91007" y="91007"/>
            <wp:positionH relativeFrom="column">
              <wp:align>left</wp:align>
            </wp:positionH>
            <wp:positionV relativeFrom="paragraph">
              <wp:align>top</wp:align>
            </wp:positionV>
            <wp:extent cx="4061186" cy="5880762"/>
            <wp:effectExtent l="0" t="0" r="0" b="5715"/>
            <wp:wrapSquare wrapText="bothSides"/>
            <wp:docPr id="48756438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4383" name="Obraz 1" descr="Obraz zawierający tekst, zrzut ekranu, oprogramowanie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86" cy="5880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Stworzono obraz w odcieniach szarości w formie pasków, kod wykorzystany z lab2. Następnie wynik funkcji podstawiono kolejno jako kanał r, g i b. Następnie wynik zapisano na jednej grafice za pomocą </w:t>
      </w:r>
      <w:proofErr w:type="spellStart"/>
      <w:r>
        <w:t>plt</w:t>
      </w:r>
      <w:proofErr w:type="spellEnd"/>
      <w:r>
        <w:t>.</w:t>
      </w:r>
      <w:r>
        <w:br w:type="textWrapping" w:clear="all"/>
      </w:r>
      <w:r>
        <w:rPr>
          <w:noProof/>
        </w:rPr>
        <w:drawing>
          <wp:inline distT="0" distB="0" distL="0" distR="0" wp14:anchorId="72E056FC" wp14:editId="0D5ADA17">
            <wp:extent cx="7291070" cy="3645535"/>
            <wp:effectExtent l="0" t="0" r="5080" b="0"/>
            <wp:docPr id="133600906" name="Obraz 6" descr="Obraz zawierający Grafika, projekt graficzny, zrzut ekranu, sztu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906" name="Obraz 6" descr="Obraz zawierający Grafika, projekt graficzny, zrzut ekranu, sztuk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8CCE" w14:textId="339F5AD5" w:rsidR="00A772AC" w:rsidRPr="00A772AC" w:rsidRDefault="00A772AC" w:rsidP="00A772AC">
      <w:pPr>
        <w:pStyle w:val="Legenda"/>
        <w:jc w:val="center"/>
        <w:rPr>
          <w:sz w:val="24"/>
          <w:szCs w:val="24"/>
        </w:rPr>
      </w:pPr>
      <w:r w:rsidRPr="00A772AC">
        <w:rPr>
          <w:sz w:val="24"/>
          <w:szCs w:val="24"/>
        </w:rPr>
        <w:t>Efekt uzyskany przez podstawienie im4 w kanały kolejno r, g i b</w:t>
      </w:r>
    </w:p>
    <w:p w14:paraId="5B8FD88F" w14:textId="77777777" w:rsidR="00A772AC" w:rsidRDefault="00A772AC" w:rsidP="00A772AC"/>
    <w:p w14:paraId="4FB06A97" w14:textId="77777777" w:rsidR="00A772AC" w:rsidRDefault="00A772AC" w:rsidP="00A772AC"/>
    <w:p w14:paraId="673CFADF" w14:textId="77777777" w:rsidR="003D4ED6" w:rsidRDefault="003D4ED6" w:rsidP="003D4ED6">
      <w:pPr>
        <w:jc w:val="both"/>
      </w:pPr>
      <w:r w:rsidRPr="003D4ED6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408B54A" wp14:editId="2C05F834">
            <wp:simplePos x="91007" y="91007"/>
            <wp:positionH relativeFrom="column">
              <wp:align>left</wp:align>
            </wp:positionH>
            <wp:positionV relativeFrom="paragraph">
              <wp:align>top</wp:align>
            </wp:positionV>
            <wp:extent cx="5204460" cy="6181725"/>
            <wp:effectExtent l="0" t="0" r="0" b="0"/>
            <wp:wrapSquare wrapText="bothSides"/>
            <wp:docPr id="30127107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71077" name="Obraz 1" descr="Obraz zawierający tekst, zrzut ekranu, Czcionka&#10;&#10;Opis wygenerowany automatyczni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342" cy="6205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Wczytujemy stworzone w </w:t>
      </w:r>
      <w:proofErr w:type="spellStart"/>
      <w:r>
        <w:t>paincie</w:t>
      </w:r>
      <w:proofErr w:type="spellEnd"/>
      <w:r>
        <w:t xml:space="preserve"> obrazy w kształtach gwiazdy, serca i strzałki. Białe kształty na czarnym tle. Następnie dostosowujemy je tak, aby każdy z nich był jednym kanałem </w:t>
      </w:r>
      <w:proofErr w:type="spellStart"/>
      <w:r>
        <w:t>rgb</w:t>
      </w:r>
      <w:proofErr w:type="spellEnd"/>
      <w:r>
        <w:t xml:space="preserve">. Tworzymy z ich permutacji i umieszczamy w jednej grafice za pomocą </w:t>
      </w:r>
      <w:proofErr w:type="spellStart"/>
      <w:r>
        <w:t>plt</w:t>
      </w:r>
      <w:proofErr w:type="spellEnd"/>
      <w:r>
        <w:t xml:space="preserve">. Do stworzenia permutacji korzystam z biblioteki </w:t>
      </w:r>
      <w:proofErr w:type="spellStart"/>
      <w:r>
        <w:t>itertools</w:t>
      </w:r>
      <w:proofErr w:type="spellEnd"/>
      <w:r>
        <w:t xml:space="preserve"> i metody </w:t>
      </w:r>
      <w:proofErr w:type="spellStart"/>
      <w:r>
        <w:t>permutation</w:t>
      </w:r>
      <w:proofErr w:type="spellEnd"/>
      <w:r>
        <w:t>().</w:t>
      </w:r>
    </w:p>
    <w:p w14:paraId="509B6327" w14:textId="140EA0C9" w:rsidR="003D4ED6" w:rsidRDefault="003D4ED6" w:rsidP="003D4ED6">
      <w:pPr>
        <w:jc w:val="both"/>
      </w:pPr>
      <w:r w:rsidRPr="003D4ED6">
        <w:rPr>
          <w:noProof/>
        </w:rPr>
        <w:drawing>
          <wp:inline distT="0" distB="0" distL="0" distR="0" wp14:anchorId="026EA0C5" wp14:editId="691A6793">
            <wp:extent cx="1867802" cy="156165"/>
            <wp:effectExtent l="0" t="0" r="0" b="0"/>
            <wp:docPr id="15376580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580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8991" cy="1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F6C6" w14:textId="77777777" w:rsidR="009F119B" w:rsidRDefault="009F119B" w:rsidP="003D4ED6">
      <w:pPr>
        <w:jc w:val="both"/>
      </w:pPr>
    </w:p>
    <w:p w14:paraId="629EB662" w14:textId="77777777" w:rsidR="009F119B" w:rsidRDefault="009F119B" w:rsidP="003D4ED6">
      <w:pPr>
        <w:jc w:val="both"/>
      </w:pPr>
    </w:p>
    <w:p w14:paraId="73CAB98B" w14:textId="77777777" w:rsidR="009F119B" w:rsidRDefault="009F119B" w:rsidP="003D4ED6">
      <w:pPr>
        <w:jc w:val="both"/>
      </w:pPr>
    </w:p>
    <w:p w14:paraId="13B6174D" w14:textId="77777777" w:rsidR="009F119B" w:rsidRDefault="009F119B" w:rsidP="003D4ED6">
      <w:pPr>
        <w:jc w:val="both"/>
      </w:pPr>
    </w:p>
    <w:p w14:paraId="1DD3669E" w14:textId="77777777" w:rsidR="009F119B" w:rsidRDefault="009F119B" w:rsidP="003D4ED6">
      <w:pPr>
        <w:jc w:val="both"/>
      </w:pPr>
    </w:p>
    <w:p w14:paraId="74AC3C05" w14:textId="77777777" w:rsidR="009F119B" w:rsidRDefault="009F119B" w:rsidP="003D4ED6">
      <w:pPr>
        <w:jc w:val="both"/>
      </w:pPr>
    </w:p>
    <w:p w14:paraId="7DF73175" w14:textId="77777777" w:rsidR="009F119B" w:rsidRDefault="009F119B" w:rsidP="003D4ED6">
      <w:pPr>
        <w:jc w:val="both"/>
      </w:pPr>
    </w:p>
    <w:p w14:paraId="734FEB76" w14:textId="77777777" w:rsidR="009F119B" w:rsidRDefault="009F119B" w:rsidP="003D4ED6">
      <w:pPr>
        <w:jc w:val="both"/>
      </w:pPr>
    </w:p>
    <w:p w14:paraId="5F3A5F38" w14:textId="77777777" w:rsidR="009F119B" w:rsidRDefault="009F119B" w:rsidP="003D4ED6">
      <w:pPr>
        <w:jc w:val="both"/>
      </w:pPr>
    </w:p>
    <w:p w14:paraId="56C61BF2" w14:textId="77777777" w:rsidR="009F119B" w:rsidRDefault="009F119B" w:rsidP="003D4ED6">
      <w:pPr>
        <w:jc w:val="both"/>
      </w:pPr>
    </w:p>
    <w:p w14:paraId="4DB86612" w14:textId="77777777" w:rsidR="009F119B" w:rsidRDefault="009F119B" w:rsidP="003D4ED6">
      <w:pPr>
        <w:jc w:val="both"/>
      </w:pPr>
    </w:p>
    <w:p w14:paraId="02BBE01C" w14:textId="77777777" w:rsidR="009F119B" w:rsidRDefault="009F119B" w:rsidP="003D4ED6">
      <w:pPr>
        <w:jc w:val="both"/>
      </w:pPr>
    </w:p>
    <w:p w14:paraId="6E320B92" w14:textId="77777777" w:rsidR="009F119B" w:rsidRDefault="009F119B" w:rsidP="003D4ED6">
      <w:pPr>
        <w:jc w:val="both"/>
      </w:pPr>
    </w:p>
    <w:p w14:paraId="4BA674EA" w14:textId="77777777" w:rsidR="009F119B" w:rsidRDefault="009F119B" w:rsidP="003D4ED6">
      <w:pPr>
        <w:jc w:val="both"/>
      </w:pPr>
    </w:p>
    <w:p w14:paraId="6EEB3DE3" w14:textId="3AB174E7" w:rsidR="009F119B" w:rsidRDefault="009F119B" w:rsidP="003D4ED6">
      <w:pPr>
        <w:jc w:val="both"/>
      </w:pPr>
      <w:r>
        <w:rPr>
          <w:noProof/>
        </w:rPr>
        <w:drawing>
          <wp:inline distT="0" distB="0" distL="0" distR="0" wp14:anchorId="44DE8D4C" wp14:editId="3E94CC57">
            <wp:extent cx="7218716" cy="3986212"/>
            <wp:effectExtent l="0" t="0" r="1270" b="0"/>
            <wp:docPr id="23047049" name="Obraz 1" descr="Obraz zawierający zrzut ekranu, Wielobarwność, Grafika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7049" name="Obraz 1" descr="Obraz zawierający zrzut ekranu, Wielobarwność, Grafika, projekt graficzny&#10;&#10;Opis wygenerowany automatyczni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979" cy="40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F82F" w14:textId="77777777" w:rsidR="00710DF4" w:rsidRDefault="003D4ED6" w:rsidP="00DB4E11">
      <w:r>
        <w:lastRenderedPageBreak/>
        <w:br w:type="textWrapping" w:clear="all"/>
      </w:r>
      <w:r w:rsidRPr="003D4ED6">
        <w:rPr>
          <w:noProof/>
        </w:rPr>
        <w:drawing>
          <wp:inline distT="0" distB="0" distL="0" distR="0" wp14:anchorId="2D601B43" wp14:editId="3C01DBC5">
            <wp:extent cx="4906236" cy="7137520"/>
            <wp:effectExtent l="0" t="0" r="8890" b="6350"/>
            <wp:docPr id="1357441209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41209" name="Obraz 1" descr="Obraz zawierający tekst, zrzut ekranu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7040" cy="71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AA73" w14:textId="6F1C2EC5" w:rsidR="006C0A96" w:rsidRDefault="003D4ED6" w:rsidP="00DB4E11">
      <w:r>
        <w:t>Najbardziej dokładnym sposobem aby porównać oba obrazy jest rozdzielić je na poszczególne kanały r, g i b</w:t>
      </w:r>
      <w:r w:rsidR="00710DF4">
        <w:t>, a następnie porównać je piksel po pikselu. Nie jest to efektywna metoda, a kiedy chce się wszystkie różnice wypisać</w:t>
      </w:r>
      <w:r>
        <w:t xml:space="preserve"> </w:t>
      </w:r>
      <w:r w:rsidR="00710DF4">
        <w:t xml:space="preserve">działanie programu czy zebrane dane mogą być ogromne. Przy rozdzielczości 1920x1080 każdy kanał ma 2 073 600 pikseli, a powyższy kod porównuje każdy piksel na 3 kanałach czyli dokonuje ponad 6 milionów porównań. Zamiast </w:t>
      </w:r>
      <w:proofErr w:type="spellStart"/>
      <w:r w:rsidR="00710DF4">
        <w:t>pritnować</w:t>
      </w:r>
      <w:proofErr w:type="spellEnd"/>
      <w:r w:rsidR="00710DF4">
        <w:t xml:space="preserve"> różnice, ograniczyłem się jedynie do ich wyliczenia ile jest różnych pikseli. Ponadto, zacząłem od porównania samej wielkości tych obrazów.</w:t>
      </w:r>
    </w:p>
    <w:sectPr w:rsidR="006C0A96" w:rsidSect="00DB4E11">
      <w:pgSz w:w="11906" w:h="16838"/>
      <w:pgMar w:top="142" w:right="282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E11"/>
    <w:rsid w:val="000D37B4"/>
    <w:rsid w:val="003D4ED6"/>
    <w:rsid w:val="003E1187"/>
    <w:rsid w:val="004B5944"/>
    <w:rsid w:val="006C0A96"/>
    <w:rsid w:val="00710DF4"/>
    <w:rsid w:val="009F119B"/>
    <w:rsid w:val="00A772AC"/>
    <w:rsid w:val="00B614D1"/>
    <w:rsid w:val="00C212B5"/>
    <w:rsid w:val="00DB4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EBDED"/>
  <w15:chartTrackingRefBased/>
  <w15:docId w15:val="{AC097826-9745-4222-B196-590AA11A9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Legenda">
    <w:name w:val="caption"/>
    <w:basedOn w:val="Normalny"/>
    <w:next w:val="Normalny"/>
    <w:uiPriority w:val="35"/>
    <w:unhideWhenUsed/>
    <w:qFormat/>
    <w:rsid w:val="006C0A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317</Words>
  <Characters>1907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Żebrowski</dc:creator>
  <cp:keywords/>
  <dc:description/>
  <cp:lastModifiedBy>Łukasz Żebrowski</cp:lastModifiedBy>
  <cp:revision>5</cp:revision>
  <cp:lastPrinted>2023-11-04T20:45:00Z</cp:lastPrinted>
  <dcterms:created xsi:type="dcterms:W3CDTF">2023-11-03T19:44:00Z</dcterms:created>
  <dcterms:modified xsi:type="dcterms:W3CDTF">2023-11-04T20:45:00Z</dcterms:modified>
</cp:coreProperties>
</file>